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600" w:lineRule="exact"/>
        <w:jc w:val="center"/>
        <w:rPr>
          <w:rFonts w:hint="eastAsia" w:ascii="黑体" w:eastAsia="黑体"/>
          <w:sz w:val="44"/>
          <w:szCs w:val="44"/>
          <w:lang w:eastAsia="zh-CN"/>
        </w:rPr>
      </w:pPr>
      <w:r>
        <w:rPr>
          <w:rFonts w:hint="eastAsia" w:ascii="黑体" w:eastAsia="黑体"/>
          <w:sz w:val="44"/>
          <w:szCs w:val="44"/>
        </w:rPr>
        <w:t>遂川县公开招聘</w:t>
      </w:r>
      <w:r>
        <w:rPr>
          <w:rFonts w:hint="eastAsia" w:ascii="黑体" w:eastAsia="黑体"/>
          <w:sz w:val="44"/>
          <w:szCs w:val="44"/>
          <w:lang w:eastAsia="zh-CN"/>
        </w:rPr>
        <w:t>专职</w:t>
      </w:r>
      <w:r>
        <w:rPr>
          <w:rFonts w:hint="eastAsia" w:ascii="黑体" w:eastAsia="黑体"/>
          <w:sz w:val="44"/>
          <w:szCs w:val="44"/>
        </w:rPr>
        <w:t>消防队员</w:t>
      </w:r>
      <w:r>
        <w:rPr>
          <w:rFonts w:hint="eastAsia" w:ascii="黑体" w:eastAsia="黑体"/>
          <w:sz w:val="44"/>
          <w:szCs w:val="44"/>
          <w:lang w:eastAsia="zh-CN"/>
        </w:rPr>
        <w:t>体能标准</w:t>
      </w:r>
    </w:p>
    <w:p>
      <w:pPr>
        <w:widowControl/>
        <w:spacing w:line="320" w:lineRule="exact"/>
        <w:jc w:val="both"/>
        <w:rPr>
          <w:rFonts w:ascii="宋体" w:hAnsi="宋体" w:cs="宋体"/>
          <w:b/>
          <w:bCs/>
          <w:spacing w:val="-6"/>
          <w:kern w:val="0"/>
          <w:sz w:val="32"/>
        </w:rPr>
      </w:pPr>
    </w:p>
    <w:tbl>
      <w:tblPr>
        <w:tblStyle w:val="6"/>
        <w:tblW w:w="7330" w:type="dxa"/>
        <w:jc w:val="center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6"/>
        <w:gridCol w:w="1247"/>
        <w:gridCol w:w="1134"/>
        <w:gridCol w:w="1134"/>
        <w:gridCol w:w="1113"/>
        <w:gridCol w:w="898"/>
        <w:gridCol w:w="8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2" w:hRule="atLeast"/>
          <w:jc w:val="center"/>
        </w:trPr>
        <w:tc>
          <w:tcPr>
            <w:tcW w:w="906" w:type="dxa"/>
            <w:vMerge w:val="restart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分数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</w:p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米跑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3000</w:t>
            </w:r>
          </w:p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米跑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双杠臂屈伸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</w:t>
            </w:r>
            <w:r>
              <w:rPr>
                <w:rFonts w:ascii="宋体" w:hAnsi="宋体" w:cs="宋体"/>
                <w:kern w:val="0"/>
                <w:sz w:val="24"/>
              </w:rPr>
              <w:t>引体</w:t>
            </w:r>
          </w:p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向上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  <w:jc w:val="center"/>
        </w:trPr>
        <w:tc>
          <w:tcPr>
            <w:tcW w:w="906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（秒）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（分）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kern w:val="0"/>
                <w:sz w:val="24"/>
              </w:rPr>
              <w:t>次</w:t>
            </w:r>
            <w:r>
              <w:rPr>
                <w:rFonts w:ascii="宋体" w:hAnsi="宋体" w:cs="宋体"/>
                <w:kern w:val="0"/>
                <w:sz w:val="24"/>
              </w:rPr>
              <w:t>）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（次）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  <w:r>
              <w:rPr>
                <w:rFonts w:ascii="宋体" w:hAnsi="宋体" w:cs="宋体"/>
                <w:kern w:val="0"/>
                <w:sz w:val="24"/>
              </w:rPr>
              <w:t>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25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25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60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80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50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75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10</w:t>
            </w:r>
          </w:p>
          <w:p>
            <w:pPr>
              <w:widowControl/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70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</w:p>
          <w:p>
            <w:pPr>
              <w:widowControl/>
              <w:spacing w:line="280" w:lineRule="exac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10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17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15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65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70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60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14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10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</w:p>
          <w:p>
            <w:pPr>
              <w:widowControl/>
              <w:spacing w:line="280" w:lineRule="exac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60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12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45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90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40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10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50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80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7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25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7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10</w:t>
            </w:r>
          </w:p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20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7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16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7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70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16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8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16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仿宋_GB2312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8</w:t>
            </w:r>
            <w:r>
              <w:rPr>
                <w:rFonts w:ascii="宋体" w:hAnsi="宋体" w:cs="宋体"/>
                <w:kern w:val="0"/>
                <w:sz w:val="24"/>
              </w:rPr>
              <w:t>″</w:t>
            </w:r>
            <w:r>
              <w:rPr>
                <w:rFonts w:hint="eastAsia" w:ascii="宋体" w:hAnsi="宋体" w:cs="宋体"/>
                <w:kern w:val="0"/>
                <w:sz w:val="24"/>
              </w:rPr>
              <w:t>30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17</w:t>
            </w:r>
            <w:r>
              <w:rPr>
                <w:rFonts w:ascii="宋体" w:hAnsi="宋体" w:cs="宋体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kern w:val="0"/>
                <w:sz w:val="24"/>
              </w:rPr>
              <w:t>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11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8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注：</w:t>
            </w:r>
          </w:p>
        </w:tc>
        <w:tc>
          <w:tcPr>
            <w:tcW w:w="6424" w:type="dxa"/>
            <w:gridSpan w:val="6"/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EE3F59"/>
    <w:rsid w:val="03D83ECC"/>
    <w:rsid w:val="05320F5D"/>
    <w:rsid w:val="11E92051"/>
    <w:rsid w:val="195A17F0"/>
    <w:rsid w:val="1F8A0B6F"/>
    <w:rsid w:val="2C3E311C"/>
    <w:rsid w:val="306C5A39"/>
    <w:rsid w:val="3BFA109B"/>
    <w:rsid w:val="45164212"/>
    <w:rsid w:val="4D8C7BCB"/>
    <w:rsid w:val="4EB01A29"/>
    <w:rsid w:val="53383C94"/>
    <w:rsid w:val="5D2B0557"/>
    <w:rsid w:val="5F091C4F"/>
    <w:rsid w:val="62E3574A"/>
    <w:rsid w:val="6F8962D7"/>
    <w:rsid w:val="71EE3F59"/>
    <w:rsid w:val="71F22BA4"/>
    <w:rsid w:val="74802C11"/>
    <w:rsid w:val="77022A43"/>
    <w:rsid w:val="79641B9F"/>
    <w:rsid w:val="7B7F4BB5"/>
    <w:rsid w:val="7CDF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ind w:firstLine="0" w:firstLineChars="0"/>
      <w:jc w:val="center"/>
      <w:outlineLvl w:val="0"/>
    </w:pPr>
    <w:rPr>
      <w:rFonts w:eastAsia="黑体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ind w:firstLine="0" w:firstLineChars="0"/>
      <w:jc w:val="center"/>
      <w:outlineLvl w:val="1"/>
    </w:pPr>
    <w:rPr>
      <w:rFonts w:ascii="Arial" w:hAnsi="Arial" w:eastAsia="黑体"/>
      <w:b/>
      <w:sz w:val="36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ind w:firstLine="0" w:firstLineChars="0"/>
      <w:jc w:val="center"/>
      <w:outlineLvl w:val="2"/>
    </w:pPr>
    <w:rPr>
      <w:rFonts w:eastAsia="黑体"/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ind w:firstLine="0" w:firstLineChars="0"/>
      <w:jc w:val="center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格式"/>
    <w:basedOn w:val="1"/>
    <w:qFormat/>
    <w:uiPriority w:val="0"/>
    <w:pPr>
      <w:spacing w:before="240" w:after="240" w:line="360" w:lineRule="auto"/>
      <w:ind w:firstLine="422" w:firstLineChars="200"/>
    </w:pPr>
    <w:rPr>
      <w:rFonts w:eastAsia="微软雅黑" w:asciiTheme="minorAscii" w:hAnsiTheme="minorAscii"/>
      <w:sz w:val="28"/>
    </w:rPr>
  </w:style>
  <w:style w:type="paragraph" w:customStyle="1" w:styleId="9">
    <w:name w:val="格式1"/>
    <w:basedOn w:val="1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2019-07-26T01:20:00Z</dcterms:created>
  <dc:creator>斋藤飞鸟</dc:creator>
  <cp:lastModifiedBy>斋藤飞鸟</cp:lastModifiedBy>
  <dcterms:modified xsi:type="dcterms:W3CDTF">2019-07-26T01:20:34Z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